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F73" w:rsidRPr="00BB1F73" w:rsidRDefault="00BB1F73" w:rsidP="00BB1F73">
      <w:pPr>
        <w:shd w:val="clear" w:color="auto" w:fill="FFFFFF"/>
        <w:spacing w:line="405" w:lineRule="atLeast"/>
        <w:rPr>
          <w:rFonts w:ascii="Arial" w:eastAsia="Times New Roman" w:hAnsi="Arial" w:cs="Arial"/>
          <w:vanish/>
          <w:color w:val="000000"/>
          <w:sz w:val="23"/>
          <w:szCs w:val="23"/>
          <w:lang w:eastAsia="ru-RU"/>
        </w:rPr>
      </w:pPr>
      <w:r w:rsidRPr="00BB1F73">
        <w:rPr>
          <w:rFonts w:ascii="Arial" w:eastAsia="Times New Roman" w:hAnsi="Arial" w:cs="Arial"/>
          <w:vanish/>
          <w:color w:val="000000"/>
          <w:sz w:val="23"/>
          <w:szCs w:val="23"/>
          <w:lang w:eastAsia="ru-RU"/>
        </w:rPr>
        <w:t>Ошибки плана закупок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Служба поддержки</w:t>
      </w:r>
      <w:proofErr w:type="gramStart"/>
      <w:r w:rsidRPr="00BB1F73">
        <w:rPr>
          <w:rFonts w:ascii="Verdana" w:eastAsia="Times New Roman" w:hAnsi="Verdana" w:cs="Arial"/>
          <w:color w:val="000000"/>
          <w:sz w:val="17"/>
          <w:szCs w:val="17"/>
          <w:lang w:eastAsia="ru-RU"/>
        </w:rPr>
        <w:t>helpdesk</w:t>
      </w:r>
      <w:proofErr w:type="gramEnd"/>
      <w:r w:rsidRPr="00BB1F73">
        <w:rPr>
          <w:rFonts w:ascii="Verdana" w:eastAsia="Times New Roman" w:hAnsi="Verdana" w:cs="Arial"/>
          <w:color w:val="000000"/>
          <w:sz w:val="17"/>
          <w:szCs w:val="17"/>
          <w:lang w:eastAsia="ru-RU"/>
        </w:rPr>
        <w:t>@zakupki.gov.ru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Цифровая подпись отсутствует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E</w:t>
      </w:r>
      <w:proofErr w:type="gram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сли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вы не уверены в подлинности отправителя,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не отвечайте на это письмо и не совершайте никаких действий, указанных в нём.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Рекомендуем удалить его.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0"/>
        <w:gridCol w:w="1576"/>
      </w:tblGrid>
      <w:tr w:rsidR="00BB1F73" w:rsidRPr="00BB1F73" w:rsidTr="00BB1F73">
        <w:tc>
          <w:tcPr>
            <w:tcW w:w="0" w:type="auto"/>
            <w:tcMar>
              <w:top w:w="96" w:type="dxa"/>
              <w:left w:w="192" w:type="dxa"/>
              <w:bottom w:w="96" w:type="dxa"/>
              <w:right w:w="192" w:type="dxa"/>
            </w:tcMar>
            <w:vAlign w:val="center"/>
            <w:hideMark/>
          </w:tcPr>
          <w:p w:rsidR="00BB1F73" w:rsidRPr="00BB1F73" w:rsidRDefault="00BB1F73" w:rsidP="00BB1F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  <w:lang w:eastAsia="ru-RU"/>
              </w:rPr>
            </w:pPr>
            <w:r w:rsidRPr="00BB1F73"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  <w:lang w:eastAsia="ru-RU"/>
              </w:rPr>
              <w:t>Тип подписи</w:t>
            </w:r>
          </w:p>
        </w:tc>
        <w:tc>
          <w:tcPr>
            <w:tcW w:w="0" w:type="auto"/>
            <w:noWrap/>
            <w:tcMar>
              <w:top w:w="56" w:type="dxa"/>
              <w:left w:w="0" w:type="dxa"/>
              <w:bottom w:w="56" w:type="dxa"/>
              <w:right w:w="0" w:type="dxa"/>
            </w:tcMar>
            <w:vAlign w:val="center"/>
            <w:hideMark/>
          </w:tcPr>
          <w:p w:rsidR="00BB1F73" w:rsidRPr="00BB1F73" w:rsidRDefault="00BB1F73" w:rsidP="00BB1F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1F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DKIM </w:t>
            </w:r>
            <w:hyperlink r:id="rId5" w:tgtFrame="_blank" w:history="1">
              <w:r w:rsidRPr="00BB1F7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  <w:lang w:eastAsia="ru-RU"/>
                </w:rPr>
                <w:t>Что это?</w:t>
              </w:r>
            </w:hyperlink>
          </w:p>
        </w:tc>
      </w:tr>
    </w:tbl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сегодня в 0:32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Вам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Verdana" w:eastAsia="Times New Roman" w:hAnsi="Verdana" w:cs="Arial"/>
          <w:color w:val="000000"/>
          <w:sz w:val="17"/>
          <w:szCs w:val="17"/>
          <w:lang w:eastAsia="ru-RU"/>
        </w:rPr>
        <w:t>:</w:t>
      </w:r>
    </w:p>
    <w:p w:rsidR="00BB1F73" w:rsidRPr="00BB1F73" w:rsidRDefault="00BB1F73" w:rsidP="00BB1F73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 (mku.runo@yandex.ru)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Verdana" w:eastAsia="Times New Roman" w:hAnsi="Verdana" w:cs="Arial"/>
          <w:color w:val="000000"/>
          <w:sz w:val="17"/>
          <w:szCs w:val="17"/>
          <w:lang w:eastAsia="ru-RU"/>
        </w:rPr>
      </w:pPr>
      <w:r w:rsidRPr="00BB1F73">
        <w:rPr>
          <w:rFonts w:ascii="Verdana" w:eastAsia="Times New Roman" w:hAnsi="Verdana" w:cs="Arial"/>
          <w:color w:val="000000"/>
          <w:sz w:val="17"/>
          <w:szCs w:val="17"/>
          <w:lang w:eastAsia="ru-RU"/>
        </w:rPr>
        <w:t>Папка: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Входящие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Уважаемый пользователь!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Рекомендуем произвести сброс настроек браузера: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Пуск - Панель управления - Свойства браузера (обозревателя) - Дополнительно - Сброс - Удалить личные настройки</w:t>
      </w:r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Е</w:t>
      </w:r>
      <w:proofErr w:type="gram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сли пользователь использует ПРОКСИ-СЕРВЕР, его необходимо после выполнения настроек восстановить. «Сервис» - «Свойства обозревателя/браузера» - вкладка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«Подключения» - «Настройка сети».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Далее рекомендуем Вам произвести следующие настройки в браузере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Internet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Explorer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1. Сервис - Свойства обозревателя - Безопасность - Надежные узлы - Узлы - Добавить в список надежных узлов сайт </w:t>
      </w:r>
      <w:hyperlink r:id="rId6" w:tgtFrame="_blank" w:history="1">
        <w:r w:rsidRPr="00BB1F73">
          <w:rPr>
            <w:rFonts w:ascii="Arial" w:eastAsia="Times New Roman" w:hAnsi="Arial" w:cs="Arial"/>
            <w:color w:val="2222CC"/>
            <w:sz w:val="20"/>
            <w:szCs w:val="20"/>
            <w:u w:val="single"/>
            <w:lang w:eastAsia="ru-RU"/>
          </w:rPr>
          <w:t>http://zakupki.gov.ru</w:t>
        </w:r>
      </w:hyperlink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, </w:t>
      </w:r>
      <w:hyperlink r:id="rId7" w:tgtFrame="_blank" w:history="1">
        <w:r w:rsidRPr="00BB1F73">
          <w:rPr>
            <w:rFonts w:ascii="Arial" w:eastAsia="Times New Roman" w:hAnsi="Arial" w:cs="Arial"/>
            <w:color w:val="2222CC"/>
            <w:sz w:val="20"/>
            <w:szCs w:val="20"/>
            <w:u w:val="single"/>
            <w:lang w:eastAsia="ru-RU"/>
          </w:rPr>
          <w:t>https://zakupki.gov.ru</w:t>
        </w:r>
      </w:hyperlink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2. Сервис - Свойства обозревателя - Безопасность - Другой - «Доступ к источникам данных за пределами домена» установить значение «Включить»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3. Сервис - Свойства обозревателя - Безопасность - Другой - «Включить фильтр XSS» установить значение «Отключить» (только в IE 8.0)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4. Сервис - Свойства обозревателя - Безопасность - Другой - «Выполнять сценарии приложений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Java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 установить значение «Включить»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5. Сервис - Свойства обозревателя - Безопасность - Другой - «Блокировать всплывающие окна» установить значение «Отключить»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6. Сервис - Свойства обозревателя - Безопасность - Другой - «Элементы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ActiveX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модули подключения» установить значение «Включить»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7. </w:t>
      </w:r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Сервис - Свойства обозревателя - Безопасность - Другой - «Разрешить сценарии» установить значение «Включить»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8.</w:t>
      </w:r>
      <w:proofErr w:type="gram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Сервис - Свойства обозревателя - Конфиденциальность - Дополнительно - «Переопределить автоматическую обработку файлов» - Основные и Посторонние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куки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файлы «Принимать»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9. Сервис - Свойства обозревателя - Конфиденциальность - «Включать блокирование всплывающих окон» установить значение «Отключить» (снять галочку)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10. Сервис - Свойства обозревателя - Дополнительно - Включить SSL 3.0 и TLS 1.0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11. Сервис - Свойства обозревателя - Общее - История просмотра - Удалить - Отмечаем временные файлы интернета и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куки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файлы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12. Далее нужно войти на сайт zakupki.gov.ru и очистить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кеш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-память кнопками CTRL+F5 (одновременно)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Перезагружаем браузер IE.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случае сохранения проблемы от Вас необходима дополнительная информация: форма запроса в службу технической поддержки Официального сайта. Данную форму можно найти на сайте </w:t>
      </w:r>
      <w:hyperlink r:id="rId8" w:tgtFrame="_blank" w:history="1">
        <w:r w:rsidRPr="00BB1F73">
          <w:rPr>
            <w:rFonts w:ascii="Arial" w:eastAsia="Times New Roman" w:hAnsi="Arial" w:cs="Arial"/>
            <w:color w:val="2222CC"/>
            <w:sz w:val="20"/>
            <w:szCs w:val="20"/>
            <w:u w:val="single"/>
            <w:lang w:eastAsia="ru-RU"/>
          </w:rPr>
          <w:t>http://zakupki.gov.ru</w:t>
        </w:r>
      </w:hyperlink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разделе «техническая поддержка». Актуальные последовательные скриншоты выполненных действий и возникающих ошибок (должны быть видны дата и время)</w:t>
      </w:r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,с</w:t>
      </w:r>
      <w:proofErr w:type="gram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криншот определения сервера в рамках одной сессии до или после возникновения ошибки (с разницей во времени не более 10 минут, с указанием часового пояса).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Для определения сервера необходимо: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1) Зайти в ЛК. и</w:t>
      </w:r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</w:t>
      </w:r>
      <w:proofErr w:type="gram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оспроизвести проблему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2)Нажать F12.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3) Пункт меню кэш -&gt; просмотр сведений о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cookie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файле.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4)В браузере отобразится список таблиц. В третьей таблице снизу в поле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routeid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будет название сервера (три буквы и номер).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В случае если Вы работаете в браузере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Internet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Explorer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11 версии, то для определения сервера необходимо: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1. Нажать F12;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2. В открывшемся окне в вертикальном меню кнопка "Сеть";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3. В горизонтальном меню кнопка «включить сбор сетевого трафика (F5)»;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4. На странице правой кнопкой мыши контекстное меню «обновить»;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5. Горизонтальное меню «подробности»;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6. Горизонтальное меню «файлы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cookie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»;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7. В браузере отобразится список таблиц. В одной из таблиц будет указано название сервера (три буквы и номер). Необходимо приложить </w:t>
      </w:r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полноразмерный</w:t>
      </w:r>
      <w:proofErr w:type="gram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скриншот всей таблицы. Также </w:t>
      </w:r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необходим</w:t>
      </w:r>
      <w:proofErr w:type="gram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скриншот часового пояса. В случае</w:t>
      </w:r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proofErr w:type="gram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если на текущем рабочем месте информацию о сервере определить не удалось, просим Вас воспроизвести проблему и определить сервер на другом рабочем месте.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C уважением, служба технической поддержки.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----- Исходное сообщение -----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</w:t>
      </w:r>
      <w:proofErr w:type="gram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 МКУ РУНО &lt;</w:t>
      </w:r>
      <w:hyperlink r:id="rId9" w:history="1">
        <w:r w:rsidRPr="00BB1F73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ru-RU"/>
          </w:rPr>
          <w:t>mku.runo@yandex.ru</w:t>
        </w:r>
      </w:hyperlink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&gt;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Кому: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helpdesk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&lt;</w:t>
      </w:r>
      <w:hyperlink r:id="rId10" w:history="1">
        <w:r w:rsidRPr="00BB1F73">
          <w:rPr>
            <w:rFonts w:ascii="Arial" w:eastAsia="Times New Roman" w:hAnsi="Arial" w:cs="Arial"/>
            <w:color w:val="000000"/>
            <w:sz w:val="20"/>
            <w:szCs w:val="20"/>
            <w:u w:val="single"/>
            <w:lang w:eastAsia="ru-RU"/>
          </w:rPr>
          <w:t>helpdesk@zakupki.gov.ru</w:t>
        </w:r>
      </w:hyperlink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&gt;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Отправлено: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Mon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23 </w:t>
      </w: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Jan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2017 16:28:25 +0400 (MSK)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Тема: Ошибки плана закупок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Добрый день!</w:t>
      </w:r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Поясните, почему </w:t>
      </w:r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 возможно</w:t>
      </w:r>
      <w:proofErr w:type="gram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просмотреть и внести изменения в раздел "особые закупки" плана закупок учреждения. </w:t>
      </w:r>
      <w:proofErr w:type="gram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 входе в план закупок все страницы открываются нормально, кроме   "особые закупки"    открывается окно с надписью</w:t>
      </w:r>
      <w:proofErr w:type="gramEnd"/>
    </w:p>
    <w:p w:rsidR="00BB1F73" w:rsidRPr="00BB1F73" w:rsidRDefault="00BB1F73" w:rsidP="00BB1F7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Произошла ошибка.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Пожалуйста, повторите операцию.</w:t>
      </w: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В случае повторного возникновения ошибки обратитесь в организацию, оказывающую услуги по обслуживанию пользователей ЕИС.</w:t>
      </w:r>
    </w:p>
    <w:p w:rsidR="00BB1F73" w:rsidRPr="00BB1F73" w:rsidRDefault="00BB1F73" w:rsidP="00BB1F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скрины</w:t>
      </w:r>
      <w:proofErr w:type="spellEnd"/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прикладываю</w:t>
      </w:r>
    </w:p>
    <w:p w:rsidR="00BB1F73" w:rsidRPr="00BB1F73" w:rsidRDefault="00BB1F73" w:rsidP="00BB1F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У нас в подчинении более 50 организаций,</w:t>
      </w:r>
    </w:p>
    <w:p w:rsidR="00BB1F73" w:rsidRPr="00BB1F73" w:rsidRDefault="00BB1F73" w:rsidP="00BB1F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Пробовали на разных компах и у всех пользователей</w:t>
      </w:r>
    </w:p>
    <w:p w:rsidR="00BB1F73" w:rsidRPr="00BB1F73" w:rsidRDefault="00BB1F73" w:rsidP="00BB1F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FF0000"/>
          <w:sz w:val="20"/>
          <w:szCs w:val="20"/>
          <w:lang w:eastAsia="ru-RU"/>
        </w:rPr>
        <w:t> идентичная проблема.</w:t>
      </w:r>
    </w:p>
    <w:p w:rsidR="00BB1F73" w:rsidRPr="00BB1F73" w:rsidRDefault="00BB1F73" w:rsidP="00BB1F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Когда решится данная проблема?</w:t>
      </w:r>
    </w:p>
    <w:p w:rsidR="00BB1F73" w:rsidRPr="00BB1F73" w:rsidRDefault="00BB1F73" w:rsidP="00BB1F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BB1F73" w:rsidRPr="00BB1F73" w:rsidRDefault="00BB1F73" w:rsidP="00BB1F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Times New Roman" w:eastAsia="Times New Roman" w:hAnsi="Times New Roman" w:cs="Times New Roman"/>
          <w:color w:val="000000"/>
          <w:lang w:eastAsia="ru-RU"/>
        </w:rPr>
        <w:t>С уважением, Начальник Управления Образования Администрации Муниципального Образования «Можгинский район</w:t>
      </w:r>
    </w:p>
    <w:p w:rsidR="00BB1F73" w:rsidRPr="00BB1F73" w:rsidRDefault="00BB1F73" w:rsidP="00BB1F7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BB1F7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Тарасова Елена Евгеньевна</w:t>
      </w:r>
    </w:p>
    <w:p w:rsidR="00294D79" w:rsidRDefault="00294D79">
      <w:bookmarkStart w:id="0" w:name="_GoBack"/>
      <w:bookmarkEnd w:id="0"/>
    </w:p>
    <w:sectPr w:rsidR="00294D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F73"/>
    <w:rsid w:val="00294D79"/>
    <w:rsid w:val="00BB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7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2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58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5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24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58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816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98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948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019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890641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448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1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8656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589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462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1871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8618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8364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3963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676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543146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7901530">
                                                                                      <w:marLeft w:val="150"/>
                                                                                      <w:marRight w:val="0"/>
                                                                                      <w:marTop w:val="4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2412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4339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1948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3712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381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388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926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8569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909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5259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3471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5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282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8278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2442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7335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4466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7589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265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4994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5596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3827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214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6267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9085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5070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1737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1426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690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8069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9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73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0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59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54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607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867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022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2400790">
                                                      <w:marLeft w:val="0"/>
                                                      <w:marRight w:val="0"/>
                                                      <w:marTop w:val="24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9031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0167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0903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983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1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1655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6796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1997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030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741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047466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097261">
                                                                                      <w:marLeft w:val="150"/>
                                                                                      <w:marRight w:val="0"/>
                                                                                      <w:marTop w:val="4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4902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0221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0384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5326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0322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287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7701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5356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108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435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243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60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208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445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2954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3121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1928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5141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3370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4147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5123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7338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6332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7386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5209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28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7724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1601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8923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8902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upki.gov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help.yandex.ru/mail/?id=1116559" TargetMode="External"/><Relationship Id="rId10" Type="http://schemas.openxmlformats.org/officeDocument/2006/relationships/hyperlink" Target="mailto:helpdesk@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ku.run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2017-01-24T06:56:00Z</dcterms:created>
  <dcterms:modified xsi:type="dcterms:W3CDTF">2017-01-24T06:56:00Z</dcterms:modified>
</cp:coreProperties>
</file>