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6EA" w:rsidRPr="00F75853" w:rsidRDefault="006F16EA" w:rsidP="006F16EA">
      <w:pPr>
        <w:jc w:val="center"/>
      </w:pPr>
      <w:bookmarkStart w:id="0" w:name="_GoBack"/>
      <w:bookmarkEnd w:id="0"/>
    </w:p>
    <w:p w:rsidR="006F16EA" w:rsidRDefault="006F16EA" w:rsidP="006F16EA">
      <w:pPr>
        <w:jc w:val="center"/>
      </w:pPr>
      <w:r w:rsidRPr="00F75853">
        <w:t xml:space="preserve">ЗАЯВКА НА УЧАСТИЕ В ЭЛЕКТРОННОМ АУКЦИОНЕ </w:t>
      </w:r>
    </w:p>
    <w:p w:rsidR="006F16EA" w:rsidRPr="00F75853" w:rsidRDefault="006F16EA" w:rsidP="006F16EA">
      <w:pPr>
        <w:jc w:val="center"/>
      </w:pPr>
    </w:p>
    <w:p w:rsidR="006F16EA" w:rsidRDefault="006F16EA" w:rsidP="006F16EA">
      <w:pPr>
        <w:jc w:val="center"/>
      </w:pPr>
      <w:r>
        <w:t xml:space="preserve">«16» июля </w:t>
      </w:r>
      <w:r w:rsidRPr="00F75853">
        <w:t>201</w:t>
      </w:r>
      <w:r>
        <w:t>5</w:t>
      </w:r>
      <w:r w:rsidRPr="00F75853">
        <w:t xml:space="preserve"> г.                                                       </w:t>
      </w:r>
      <w:r w:rsidRPr="00F75853">
        <w:tab/>
      </w:r>
      <w:r w:rsidRPr="00F75853">
        <w:tab/>
      </w:r>
      <w:r w:rsidRPr="00F75853">
        <w:tab/>
        <w:t xml:space="preserve">  исх. №</w:t>
      </w:r>
      <w:r>
        <w:t>-046</w:t>
      </w:r>
    </w:p>
    <w:p w:rsidR="006F16EA" w:rsidRPr="00F75853" w:rsidRDefault="006F16EA" w:rsidP="006F16EA">
      <w:pPr>
        <w:jc w:val="center"/>
      </w:pPr>
    </w:p>
    <w:p w:rsidR="006F16EA" w:rsidRPr="00F75853" w:rsidRDefault="006F16EA" w:rsidP="006F16EA">
      <w:pPr>
        <w:jc w:val="both"/>
      </w:pPr>
      <w:r w:rsidRPr="00F75853">
        <w:rPr>
          <w:spacing w:val="2"/>
        </w:rPr>
        <w:t xml:space="preserve">Изучив документацию об аукционе, получение которой настоящим </w:t>
      </w:r>
      <w:r w:rsidRPr="00F75853">
        <w:rPr>
          <w:spacing w:val="-1"/>
        </w:rPr>
        <w:t xml:space="preserve">удостоверяем, мы даем согласие принять участие в аукционе в электронной форме </w:t>
      </w:r>
      <w:r w:rsidRPr="00F75853">
        <w:t>на право заключ</w:t>
      </w:r>
      <w:r w:rsidR="00DF4051">
        <w:t>ения государственного контракта</w:t>
      </w:r>
      <w:r w:rsidRPr="00F75853">
        <w:t xml:space="preserve"> </w:t>
      </w:r>
      <w:r w:rsidR="00DF4051" w:rsidRPr="00532EA3">
        <w:rPr>
          <w:b/>
          <w:i/>
        </w:rPr>
        <w:t xml:space="preserve">на поставку </w:t>
      </w:r>
      <w:r w:rsidR="00DF4051">
        <w:rPr>
          <w:b/>
          <w:i/>
        </w:rPr>
        <w:t xml:space="preserve"> бортового автомобиля с краново-манипуляторной установкой на базе ГАЗ-33081 </w:t>
      </w:r>
      <w:r w:rsidRPr="00F75853">
        <w:t>ФГКУ комбинат «</w:t>
      </w:r>
      <w:r>
        <w:t>Новатор</w:t>
      </w:r>
      <w:r w:rsidRPr="00F75853">
        <w:t xml:space="preserve">», </w:t>
      </w:r>
      <w:r w:rsidRPr="00F75853">
        <w:rPr>
          <w:spacing w:val="-1"/>
        </w:rPr>
        <w:t xml:space="preserve">на условиях, изложенных в документации об аукционе и проекте государственного контракта. </w:t>
      </w:r>
    </w:p>
    <w:p w:rsidR="006F16EA" w:rsidRDefault="006F16EA" w:rsidP="006F16EA">
      <w:pPr>
        <w:ind w:firstLine="360"/>
        <w:jc w:val="both"/>
      </w:pPr>
      <w:r w:rsidRPr="00F75853">
        <w:t xml:space="preserve">Мы также даем согласие </w:t>
      </w:r>
      <w:r>
        <w:t>поставить товар</w:t>
      </w:r>
      <w:r w:rsidRPr="00F75853">
        <w:t xml:space="preserve"> в объеме и на условиях, указанных в документации об аукционе и входящем в нее государственном контракте. В комплект сопроводительной документации входят следующие документы</w:t>
      </w:r>
      <w:r w:rsidR="00DF4051">
        <w:t>:</w:t>
      </w:r>
      <w:r w:rsidRPr="00F75853">
        <w:t xml:space="preserve"> </w:t>
      </w:r>
    </w:p>
    <w:p w:rsidR="00CE5C70" w:rsidRPr="00CE5C70" w:rsidRDefault="00CE5C70" w:rsidP="00CE5C70">
      <w:pPr>
        <w:autoSpaceDE w:val="0"/>
        <w:autoSpaceDN w:val="0"/>
        <w:adjustRightInd w:val="0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 xml:space="preserve">        </w:t>
      </w:r>
      <w:r w:rsidRPr="00CE5C70">
        <w:rPr>
          <w:rFonts w:eastAsia="Courier New"/>
          <w:color w:val="000000"/>
        </w:rPr>
        <w:t>- товарная накладная, оформленная в 2-х экземплярах с печатью Поставщика;</w:t>
      </w:r>
    </w:p>
    <w:p w:rsidR="00CE5C70" w:rsidRPr="00CE5C70" w:rsidRDefault="00CE5C70" w:rsidP="00CE5C70">
      <w:pPr>
        <w:autoSpaceDE w:val="0"/>
        <w:autoSpaceDN w:val="0"/>
        <w:adjustRightInd w:val="0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 xml:space="preserve">       </w:t>
      </w:r>
      <w:r w:rsidRPr="00CE5C70">
        <w:rPr>
          <w:rFonts w:eastAsia="Courier New"/>
          <w:color w:val="000000"/>
        </w:rPr>
        <w:t xml:space="preserve"> - счет (счет-фактура);</w:t>
      </w:r>
    </w:p>
    <w:p w:rsidR="00CE5C70" w:rsidRPr="00CE5C70" w:rsidRDefault="00CE5C70" w:rsidP="00CE5C70">
      <w:pPr>
        <w:autoSpaceDE w:val="0"/>
        <w:autoSpaceDN w:val="0"/>
        <w:adjustRightInd w:val="0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 xml:space="preserve">        </w:t>
      </w:r>
      <w:r w:rsidRPr="00CE5C70">
        <w:rPr>
          <w:rFonts w:eastAsia="Courier New"/>
          <w:color w:val="000000"/>
        </w:rPr>
        <w:t>- акт приема-передачи;</w:t>
      </w:r>
    </w:p>
    <w:p w:rsidR="00CE5C70" w:rsidRPr="00CE5C70" w:rsidRDefault="00CE5C70" w:rsidP="00CE5C70">
      <w:pPr>
        <w:autoSpaceDE w:val="0"/>
        <w:autoSpaceDN w:val="0"/>
        <w:adjustRightInd w:val="0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 xml:space="preserve">        </w:t>
      </w:r>
      <w:r w:rsidRPr="00CE5C70">
        <w:rPr>
          <w:rFonts w:eastAsia="Courier New"/>
          <w:color w:val="000000"/>
        </w:rPr>
        <w:t>- паспорт транспортного средства;</w:t>
      </w:r>
    </w:p>
    <w:p w:rsidR="00CE5C70" w:rsidRPr="00CE5C70" w:rsidRDefault="00CE5C70" w:rsidP="00CE5C70">
      <w:pPr>
        <w:autoSpaceDE w:val="0"/>
        <w:autoSpaceDN w:val="0"/>
        <w:adjustRightInd w:val="0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 xml:space="preserve">       </w:t>
      </w:r>
      <w:r w:rsidRPr="00CE5C70">
        <w:rPr>
          <w:rFonts w:eastAsia="Courier New"/>
          <w:color w:val="000000"/>
        </w:rPr>
        <w:t xml:space="preserve"> - сервисная - гарант</w:t>
      </w:r>
      <w:r>
        <w:rPr>
          <w:rFonts w:eastAsia="Courier New"/>
          <w:color w:val="000000"/>
        </w:rPr>
        <w:t xml:space="preserve">ийная книжка </w:t>
      </w:r>
      <w:r w:rsidRPr="00CE5C70">
        <w:rPr>
          <w:rFonts w:eastAsia="Courier New"/>
          <w:color w:val="000000"/>
        </w:rPr>
        <w:t xml:space="preserve"> – изготовителя;</w:t>
      </w:r>
    </w:p>
    <w:p w:rsidR="00CE5C70" w:rsidRPr="00CE5C70" w:rsidRDefault="00CE5C70" w:rsidP="00CE5C70">
      <w:pPr>
        <w:autoSpaceDE w:val="0"/>
        <w:autoSpaceDN w:val="0"/>
        <w:adjustRightInd w:val="0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 xml:space="preserve">       </w:t>
      </w:r>
      <w:r w:rsidRPr="00CE5C70">
        <w:rPr>
          <w:rFonts w:eastAsia="Courier New"/>
          <w:color w:val="000000"/>
        </w:rPr>
        <w:t xml:space="preserve"> - руководство по эксплуатации</w:t>
      </w:r>
      <w:r w:rsidRPr="00CE5C70">
        <w:t xml:space="preserve"> на русском языке</w:t>
      </w:r>
      <w:r w:rsidRPr="00CE5C70">
        <w:rPr>
          <w:rFonts w:eastAsia="Courier New"/>
          <w:color w:val="000000"/>
        </w:rPr>
        <w:t>;</w:t>
      </w:r>
    </w:p>
    <w:p w:rsidR="00CE5C70" w:rsidRDefault="00CE5C70" w:rsidP="00CE5C70">
      <w:pPr>
        <w:autoSpaceDE w:val="0"/>
        <w:autoSpaceDN w:val="0"/>
        <w:adjustRightInd w:val="0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 xml:space="preserve">      </w:t>
      </w:r>
      <w:r w:rsidRPr="00CE5C70">
        <w:rPr>
          <w:rFonts w:eastAsia="Courier New"/>
          <w:color w:val="000000"/>
        </w:rPr>
        <w:t xml:space="preserve">  - комплект документов для постановки на учет в подразделениях ГИБДД МВД России;</w:t>
      </w:r>
    </w:p>
    <w:p w:rsidR="00CE5C70" w:rsidRPr="00CE5C70" w:rsidRDefault="00CE5C70" w:rsidP="00CE5C70">
      <w:pPr>
        <w:autoSpaceDE w:val="0"/>
        <w:autoSpaceDN w:val="0"/>
        <w:adjustRightInd w:val="0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 xml:space="preserve">       </w:t>
      </w:r>
      <w:r w:rsidRPr="00CE5C70">
        <w:rPr>
          <w:rFonts w:eastAsia="Courier New"/>
          <w:color w:val="000000"/>
        </w:rPr>
        <w:t xml:space="preserve"> - гарантийное письмо о предоставлении карт водителя и предприятия. </w:t>
      </w:r>
    </w:p>
    <w:p w:rsidR="00DF4051" w:rsidRDefault="00DF4051" w:rsidP="006F16EA">
      <w:pPr>
        <w:ind w:firstLine="360"/>
        <w:jc w:val="both"/>
      </w:pPr>
    </w:p>
    <w:p w:rsidR="006F16EA" w:rsidRPr="00F75853" w:rsidRDefault="006F16EA" w:rsidP="006F16EA">
      <w:pPr>
        <w:ind w:firstLine="360"/>
        <w:jc w:val="both"/>
      </w:pPr>
      <w:r w:rsidRPr="00F75853">
        <w:rPr>
          <w:spacing w:val="-1"/>
        </w:rPr>
        <w:t>М</w:t>
      </w:r>
      <w:r w:rsidRPr="00F75853">
        <w:t xml:space="preserve">ы ознакомились с проектом государственного контракта и согласны с его условиями. </w:t>
      </w:r>
      <w:r w:rsidRPr="00F75853">
        <w:rPr>
          <w:spacing w:val="-1"/>
        </w:rPr>
        <w:t>О</w:t>
      </w:r>
      <w:r w:rsidRPr="00F75853">
        <w:t xml:space="preserve">бязуемся заключить государственный контракт, в случае если наша организация по итогам электронного аукциона будет признана победителем или наступит такая обязанность в соответствии с положениями Федерального закона от 05.04.2013 г. № 44-ФЗ.  Мы признаем, что подписанный государственный контракт не возлагает на заказчика обязанности по оплате в соответствии с государственным контрактом денежных средств до подтверждения заказчиком открытия финансирования в полном объеме. </w:t>
      </w:r>
    </w:p>
    <w:p w:rsidR="008A76F1" w:rsidRDefault="008A76F1"/>
    <w:sectPr w:rsidR="008A7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66B72"/>
    <w:multiLevelType w:val="hybridMultilevel"/>
    <w:tmpl w:val="AECA27F6"/>
    <w:lvl w:ilvl="0" w:tplc="041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8870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B0C8380">
      <w:start w:val="4"/>
      <w:numFmt w:val="decimal"/>
      <w:lvlText w:val="%3"/>
      <w:lvlJc w:val="left"/>
      <w:pPr>
        <w:ind w:left="2160" w:hanging="360"/>
      </w:pPr>
      <w:rPr>
        <w:rFonts w:hint="default"/>
        <w:b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6F1"/>
    <w:rsid w:val="006F16EA"/>
    <w:rsid w:val="008A76F1"/>
    <w:rsid w:val="00BA0A42"/>
    <w:rsid w:val="00CE5C70"/>
    <w:rsid w:val="00DF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6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6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smarteko</Company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Панковская Марина</dc:creator>
  <cp:keywords/>
  <dc:description/>
  <cp:lastModifiedBy>Панковская Марина</cp:lastModifiedBy>
  <cp:revision>2</cp:revision>
  <dcterms:created xsi:type="dcterms:W3CDTF">2015-07-17T12:09:00Z</dcterms:created>
  <dcterms:modified xsi:type="dcterms:W3CDTF">2015-07-17T12:09:00Z</dcterms:modified>
</cp:coreProperties>
</file>